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2C00F"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2A36D82E"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 w14:paraId="3AF521E9">
      <w:pPr>
        <w:spacing w:line="600" w:lineRule="exact"/>
        <w:jc w:val="center"/>
        <w:rPr>
          <w:rFonts w:ascii="方正小标宋简体" w:hAnsi="等线" w:eastAsia="方正小标宋简体" w:cs="Times New Roman"/>
          <w:spacing w:val="-11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pacing w:val="-11"/>
          <w:sz w:val="44"/>
          <w:szCs w:val="44"/>
        </w:rPr>
        <w:t>202</w:t>
      </w:r>
      <w:r>
        <w:rPr>
          <w:rFonts w:ascii="方正小标宋简体" w:hAnsi="等线" w:eastAsia="方正小标宋简体" w:cs="Times New Roman"/>
          <w:spacing w:val="-11"/>
          <w:sz w:val="44"/>
          <w:szCs w:val="44"/>
        </w:rPr>
        <w:t>5</w:t>
      </w:r>
      <w:r>
        <w:rPr>
          <w:rFonts w:hint="eastAsia" w:ascii="方正小标宋简体" w:hAnsi="等线" w:eastAsia="方正小标宋简体" w:cs="Times New Roman"/>
          <w:spacing w:val="-11"/>
          <w:sz w:val="44"/>
          <w:szCs w:val="44"/>
        </w:rPr>
        <w:t>—202</w:t>
      </w:r>
      <w:r>
        <w:rPr>
          <w:rFonts w:ascii="方正小标宋简体" w:hAnsi="等线" w:eastAsia="方正小标宋简体" w:cs="Times New Roman"/>
          <w:spacing w:val="-11"/>
          <w:sz w:val="44"/>
          <w:szCs w:val="44"/>
        </w:rPr>
        <w:t>6</w:t>
      </w:r>
      <w:r>
        <w:rPr>
          <w:rFonts w:hint="eastAsia" w:ascii="方正小标宋简体" w:hAnsi="等线" w:eastAsia="方正小标宋简体" w:cs="Times New Roman"/>
          <w:spacing w:val="-11"/>
          <w:sz w:val="44"/>
          <w:szCs w:val="44"/>
        </w:rPr>
        <w:t>年八桂青少年英才培养计划</w:t>
      </w:r>
    </w:p>
    <w:p w14:paraId="08899DE5">
      <w:pPr>
        <w:spacing w:line="600" w:lineRule="exact"/>
        <w:jc w:val="center"/>
        <w:rPr>
          <w:rFonts w:ascii="方正小标宋简体" w:hAnsi="等线" w:eastAsia="方正小标宋简体" w:cs="Times New Roman"/>
          <w:spacing w:val="-11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pacing w:val="-11"/>
          <w:sz w:val="44"/>
          <w:szCs w:val="44"/>
        </w:rPr>
        <w:t>拟录取学员名单</w:t>
      </w:r>
    </w:p>
    <w:p w14:paraId="6EFBD221">
      <w:pPr>
        <w:spacing w:line="560" w:lineRule="exact"/>
        <w:jc w:val="center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pacing w:val="-11"/>
          <w:sz w:val="32"/>
          <w:szCs w:val="32"/>
        </w:rPr>
        <w:t>（按姓氏笔画为序）</w:t>
      </w:r>
    </w:p>
    <w:p w14:paraId="6EA02EE4">
      <w:pPr>
        <w:spacing w:line="560" w:lineRule="exact"/>
        <w:rPr>
          <w:rFonts w:ascii="仿宋_GB2312" w:hAnsi="等线" w:eastAsia="仿宋_GB2312" w:cs="Times New Roman"/>
          <w:b/>
          <w:sz w:val="32"/>
          <w:szCs w:val="32"/>
        </w:rPr>
      </w:pPr>
      <w:r>
        <w:rPr>
          <w:rFonts w:hint="eastAsia" w:ascii="仿宋_GB2312" w:hAnsi="等线" w:eastAsia="仿宋_GB2312" w:cs="Times New Roman"/>
          <w:b/>
          <w:sz w:val="32"/>
          <w:szCs w:val="32"/>
        </w:rPr>
        <w:t>南宁市：</w:t>
      </w:r>
    </w:p>
    <w:p w14:paraId="66E55C10">
      <w:pPr>
        <w:spacing w:line="560" w:lineRule="exact"/>
        <w:ind w:left="640" w:hanging="640" w:hanging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 xml:space="preserve">文语馨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冯品淳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刘译徽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刘承泽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刘家豪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江</w:t>
      </w:r>
      <w:r>
        <w:rPr>
          <w:rFonts w:hint="eastAsia" w:ascii="仿宋" w:hAnsi="仿宋" w:eastAsia="仿宋" w:cs="微软雅黑"/>
          <w:sz w:val="32"/>
          <w:szCs w:val="32"/>
        </w:rPr>
        <w:t>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儒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杨睿泽</w:t>
      </w:r>
    </w:p>
    <w:p w14:paraId="2A7DEADF">
      <w:pPr>
        <w:spacing w:line="560" w:lineRule="exact"/>
        <w:ind w:left="640" w:hanging="640" w:hanging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 xml:space="preserve">肖茗远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吴鸿泽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何国宁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何谋恰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张佳琪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陈一铭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陈逸轩</w:t>
      </w:r>
    </w:p>
    <w:p w14:paraId="04D70D5C">
      <w:pPr>
        <w:spacing w:line="560" w:lineRule="exact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 xml:space="preserve">陈震州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范轩晔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林芷言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罗炜博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莫才毅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凌可欣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唐诗睿</w:t>
      </w:r>
    </w:p>
    <w:p w14:paraId="1931FD2A">
      <w:pPr>
        <w:spacing w:line="560" w:lineRule="exact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黄保森</w:t>
      </w:r>
      <w:r>
        <w:rPr>
          <w:rFonts w:hint="eastAsia" w:ascii="仿宋_GB2312" w:hAnsi="等线" w:eastAsia="仿宋_GB2312" w:cs="Times New Roman"/>
          <w:sz w:val="28"/>
          <w:szCs w:val="32"/>
        </w:rPr>
        <w:t xml:space="preserve"> </w:t>
      </w:r>
      <w:r>
        <w:rPr>
          <w:rFonts w:ascii="仿宋_GB2312" w:hAnsi="等线" w:eastAsia="仿宋_GB2312" w:cs="Times New Roman"/>
          <w:sz w:val="28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黄浩轩</w:t>
      </w:r>
      <w:r>
        <w:rPr>
          <w:rFonts w:hint="eastAsia" w:ascii="仿宋_GB2312" w:hAnsi="等线" w:eastAsia="仿宋_GB2312" w:cs="Times New Roman"/>
          <w:sz w:val="28"/>
          <w:szCs w:val="32"/>
        </w:rPr>
        <w:t xml:space="preserve"> </w:t>
      </w:r>
      <w:r>
        <w:rPr>
          <w:rFonts w:ascii="仿宋_GB2312" w:hAnsi="等线" w:eastAsia="仿宋_GB2312" w:cs="Times New Roman"/>
          <w:sz w:val="28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梅天诚</w:t>
      </w:r>
      <w:r>
        <w:rPr>
          <w:rFonts w:hint="eastAsia" w:ascii="仿宋_GB2312" w:hAnsi="等线" w:eastAsia="仿宋_GB2312" w:cs="Times New Roman"/>
          <w:sz w:val="28"/>
          <w:szCs w:val="32"/>
        </w:rPr>
        <w:t xml:space="preserve"> </w:t>
      </w:r>
      <w:r>
        <w:rPr>
          <w:rFonts w:ascii="仿宋_GB2312" w:hAnsi="等线" w:eastAsia="仿宋_GB2312" w:cs="Times New Roman"/>
          <w:sz w:val="28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梁焕旭</w:t>
      </w:r>
      <w:r>
        <w:rPr>
          <w:rFonts w:hint="eastAsia" w:ascii="仿宋_GB2312" w:hAnsi="等线" w:eastAsia="仿宋_GB2312" w:cs="Times New Roman"/>
          <w:sz w:val="28"/>
          <w:szCs w:val="32"/>
        </w:rPr>
        <w:t xml:space="preserve"> </w:t>
      </w:r>
      <w:r>
        <w:rPr>
          <w:rFonts w:ascii="仿宋_GB2312" w:hAnsi="等线" w:eastAsia="仿宋_GB2312" w:cs="Times New Roman"/>
          <w:sz w:val="28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蒋唐博坤</w:t>
      </w:r>
      <w:r>
        <w:rPr>
          <w:rFonts w:hint="eastAsia" w:ascii="仿宋_GB2312" w:hAnsi="等线" w:eastAsia="仿宋_GB2312" w:cs="Times New Roman"/>
          <w:sz w:val="28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覃峻曦</w:t>
      </w:r>
      <w:r>
        <w:rPr>
          <w:rFonts w:hint="eastAsia" w:ascii="仿宋_GB2312" w:hAnsi="等线" w:eastAsia="仿宋_GB2312" w:cs="Times New Roman"/>
          <w:sz w:val="28"/>
          <w:szCs w:val="32"/>
        </w:rPr>
        <w:t xml:space="preserve"> </w:t>
      </w:r>
      <w:r>
        <w:rPr>
          <w:rFonts w:ascii="仿宋_GB2312" w:hAnsi="等线" w:eastAsia="仿宋_GB2312" w:cs="Times New Roman"/>
          <w:sz w:val="28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曾鸿文</w:t>
      </w:r>
    </w:p>
    <w:p w14:paraId="099FB543">
      <w:pPr>
        <w:spacing w:line="560" w:lineRule="exact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 xml:space="preserve">谭聿轩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魏嘉雯</w:t>
      </w:r>
    </w:p>
    <w:p w14:paraId="4A830DE7">
      <w:pPr>
        <w:spacing w:line="560" w:lineRule="exact"/>
        <w:rPr>
          <w:rFonts w:ascii="仿宋_GB2312" w:hAnsi="等线" w:eastAsia="仿宋_GB2312" w:cs="Times New Roman"/>
          <w:b/>
          <w:sz w:val="32"/>
          <w:szCs w:val="32"/>
        </w:rPr>
      </w:pPr>
      <w:r>
        <w:rPr>
          <w:rFonts w:hint="eastAsia" w:ascii="仿宋_GB2312" w:hAnsi="等线" w:eastAsia="仿宋_GB2312" w:cs="Times New Roman"/>
          <w:b/>
          <w:sz w:val="32"/>
          <w:szCs w:val="32"/>
        </w:rPr>
        <w:t>柳州市：</w:t>
      </w:r>
    </w:p>
    <w:p w14:paraId="7DDF0B9A">
      <w:pPr>
        <w:spacing w:line="560" w:lineRule="exact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王俊涛</w:t>
      </w:r>
      <w:r>
        <w:rPr>
          <w:rFonts w:hint="eastAsia" w:ascii="仿宋_GB2312" w:hAnsi="等线" w:eastAsia="仿宋_GB2312" w:cs="Times New Roman"/>
          <w:sz w:val="28"/>
          <w:szCs w:val="32"/>
        </w:rPr>
        <w:t xml:space="preserve"> </w:t>
      </w:r>
      <w:r>
        <w:rPr>
          <w:rFonts w:ascii="仿宋_GB2312" w:hAnsi="等线" w:eastAsia="仿宋_GB2312" w:cs="Times New Roman"/>
          <w:sz w:val="28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韦华晟</w:t>
      </w:r>
      <w:r>
        <w:rPr>
          <w:rFonts w:hint="eastAsia" w:ascii="仿宋_GB2312" w:hAnsi="等线" w:eastAsia="仿宋_GB2312" w:cs="Times New Roman"/>
          <w:sz w:val="28"/>
          <w:szCs w:val="32"/>
        </w:rPr>
        <w:t xml:space="preserve"> </w:t>
      </w:r>
      <w:r>
        <w:rPr>
          <w:rFonts w:ascii="仿宋_GB2312" w:hAnsi="等线" w:eastAsia="仿宋_GB2312" w:cs="Times New Roman"/>
          <w:sz w:val="28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冯悠睿</w:t>
      </w:r>
      <w:r>
        <w:rPr>
          <w:rFonts w:hint="eastAsia" w:ascii="仿宋_GB2312" w:hAnsi="等线" w:eastAsia="仿宋_GB2312" w:cs="Times New Roman"/>
          <w:sz w:val="28"/>
          <w:szCs w:val="32"/>
        </w:rPr>
        <w:t xml:space="preserve"> </w:t>
      </w:r>
      <w:r>
        <w:rPr>
          <w:rFonts w:ascii="仿宋_GB2312" w:hAnsi="等线" w:eastAsia="仿宋_GB2312" w:cs="Times New Roman"/>
          <w:sz w:val="28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李卿昱达</w:t>
      </w:r>
      <w:r>
        <w:rPr>
          <w:rFonts w:hint="eastAsia" w:ascii="仿宋_GB2312" w:hAnsi="等线" w:eastAsia="仿宋_GB2312" w:cs="Times New Roman"/>
          <w:sz w:val="28"/>
          <w:szCs w:val="32"/>
        </w:rPr>
        <w:t xml:space="preserve"> </w:t>
      </w:r>
      <w:r>
        <w:rPr>
          <w:rFonts w:ascii="仿宋_GB2312" w:hAnsi="等线" w:eastAsia="仿宋_GB2312" w:cs="Times New Roman"/>
          <w:sz w:val="28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李静怡</w:t>
      </w:r>
      <w:r>
        <w:rPr>
          <w:rFonts w:hint="eastAsia" w:ascii="仿宋_GB2312" w:hAnsi="等线" w:eastAsia="仿宋_GB2312" w:cs="Times New Roman"/>
          <w:sz w:val="28"/>
          <w:szCs w:val="32"/>
        </w:rPr>
        <w:t xml:space="preserve"> </w:t>
      </w:r>
      <w:r>
        <w:rPr>
          <w:rFonts w:ascii="仿宋_GB2312" w:hAnsi="等线" w:eastAsia="仿宋_GB2312" w:cs="Times New Roman"/>
          <w:sz w:val="28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汪隆达</w:t>
      </w:r>
      <w:r>
        <w:rPr>
          <w:rFonts w:hint="eastAsia" w:ascii="仿宋_GB2312" w:hAnsi="等线" w:eastAsia="仿宋_GB2312" w:cs="Times New Roman"/>
          <w:sz w:val="28"/>
          <w:szCs w:val="32"/>
        </w:rPr>
        <w:t xml:space="preserve"> </w:t>
      </w:r>
      <w:r>
        <w:rPr>
          <w:rFonts w:ascii="仿宋_GB2312" w:hAnsi="等线" w:eastAsia="仿宋_GB2312" w:cs="Times New Roman"/>
          <w:sz w:val="28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沈泳成</w:t>
      </w:r>
    </w:p>
    <w:p w14:paraId="7C77238F">
      <w:pPr>
        <w:spacing w:line="560" w:lineRule="exact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张钊宁</w:t>
      </w:r>
      <w:r>
        <w:rPr>
          <w:rFonts w:hint="eastAsia" w:ascii="仿宋_GB2312" w:hAnsi="等线" w:eastAsia="仿宋_GB2312" w:cs="Times New Roman"/>
          <w:sz w:val="28"/>
          <w:szCs w:val="32"/>
        </w:rPr>
        <w:t xml:space="preserve"> </w:t>
      </w:r>
      <w:r>
        <w:rPr>
          <w:rFonts w:ascii="仿宋_GB2312" w:hAnsi="等线" w:eastAsia="仿宋_GB2312" w:cs="Times New Roman"/>
          <w:sz w:val="28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周黄婧妤</w:t>
      </w:r>
      <w:r>
        <w:rPr>
          <w:rFonts w:hint="eastAsia" w:ascii="仿宋_GB2312" w:hAnsi="等线" w:eastAsia="仿宋_GB2312" w:cs="Times New Roman"/>
          <w:sz w:val="28"/>
          <w:szCs w:val="32"/>
        </w:rPr>
        <w:t xml:space="preserve"> </w:t>
      </w:r>
      <w:r>
        <w:rPr>
          <w:rFonts w:ascii="仿宋_GB2312" w:hAnsi="等线" w:eastAsia="仿宋_GB2312" w:cs="Times New Roman"/>
          <w:sz w:val="28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唐国</w:t>
      </w:r>
      <w:r>
        <w:rPr>
          <w:rFonts w:hint="eastAsia" w:ascii="仿宋" w:hAnsi="仿宋" w:eastAsia="仿宋" w:cs="微软雅黑"/>
          <w:sz w:val="32"/>
          <w:szCs w:val="32"/>
        </w:rPr>
        <w:t>虓</w:t>
      </w:r>
      <w:r>
        <w:rPr>
          <w:rFonts w:hint="eastAsia" w:ascii="微软雅黑" w:hAnsi="微软雅黑" w:eastAsia="微软雅黑" w:cs="微软雅黑"/>
          <w:sz w:val="28"/>
          <w:szCs w:val="32"/>
        </w:rPr>
        <w:t xml:space="preserve"> </w:t>
      </w:r>
      <w:r>
        <w:rPr>
          <w:rFonts w:ascii="微软雅黑" w:hAnsi="微软雅黑" w:eastAsia="微软雅黑" w:cs="微软雅黑"/>
          <w:sz w:val="28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黄李晓</w:t>
      </w:r>
      <w:r>
        <w:rPr>
          <w:rFonts w:hint="eastAsia" w:ascii="仿宋_GB2312" w:hAnsi="等线" w:eastAsia="仿宋_GB2312" w:cs="Times New Roman"/>
          <w:sz w:val="28"/>
          <w:szCs w:val="32"/>
        </w:rPr>
        <w:t xml:space="preserve"> </w:t>
      </w:r>
      <w:r>
        <w:rPr>
          <w:rFonts w:ascii="仿宋_GB2312" w:hAnsi="等线" w:eastAsia="仿宋_GB2312" w:cs="Times New Roman"/>
          <w:sz w:val="28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曾睿翔</w:t>
      </w:r>
      <w:r>
        <w:rPr>
          <w:rFonts w:hint="eastAsia" w:ascii="仿宋_GB2312" w:hAnsi="等线" w:eastAsia="仿宋_GB2312" w:cs="Times New Roman"/>
          <w:sz w:val="28"/>
          <w:szCs w:val="32"/>
        </w:rPr>
        <w:t xml:space="preserve"> </w:t>
      </w:r>
      <w:r>
        <w:rPr>
          <w:rFonts w:ascii="仿宋_GB2312" w:hAnsi="等线" w:eastAsia="仿宋_GB2312" w:cs="Times New Roman"/>
          <w:sz w:val="28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温</w:t>
      </w:r>
      <w:r>
        <w:rPr>
          <w:rFonts w:hint="eastAsia" w:ascii="仿宋" w:hAnsi="仿宋" w:eastAsia="仿宋" w:cs="微软雅黑"/>
          <w:sz w:val="32"/>
          <w:szCs w:val="32"/>
        </w:rPr>
        <w:t>璟</w:t>
      </w:r>
      <w:r>
        <w:rPr>
          <w:rFonts w:hint="eastAsia" w:ascii="仿宋_GB2312" w:hAnsi="仿宋_GB2312" w:eastAsia="仿宋_GB2312" w:cs="仿宋_GB2312"/>
          <w:sz w:val="32"/>
          <w:szCs w:val="32"/>
        </w:rPr>
        <w:t>霖</w:t>
      </w:r>
      <w:r>
        <w:rPr>
          <w:rFonts w:hint="eastAsia" w:ascii="仿宋_GB2312" w:hAnsi="仿宋_GB2312" w:eastAsia="仿宋_GB2312" w:cs="仿宋_GB2312"/>
          <w:sz w:val="28"/>
          <w:szCs w:val="32"/>
        </w:rPr>
        <w:t xml:space="preserve"> </w:t>
      </w:r>
      <w:r>
        <w:rPr>
          <w:rFonts w:ascii="仿宋_GB2312" w:hAnsi="仿宋_GB2312" w:eastAsia="仿宋_GB2312" w:cs="仿宋_GB2312"/>
          <w:sz w:val="28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谢明达</w:t>
      </w:r>
    </w:p>
    <w:p w14:paraId="0E4C120D">
      <w:pPr>
        <w:spacing w:line="560" w:lineRule="exact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蓝晨洋</w:t>
      </w:r>
    </w:p>
    <w:p w14:paraId="276BFE29">
      <w:pPr>
        <w:spacing w:line="560" w:lineRule="exact"/>
        <w:rPr>
          <w:rFonts w:ascii="仿宋_GB2312" w:hAnsi="等线" w:eastAsia="仿宋_GB2312" w:cs="Times New Roman"/>
          <w:b/>
          <w:sz w:val="32"/>
          <w:szCs w:val="32"/>
        </w:rPr>
      </w:pPr>
      <w:r>
        <w:rPr>
          <w:rFonts w:hint="eastAsia" w:ascii="仿宋_GB2312" w:hAnsi="等线" w:eastAsia="仿宋_GB2312" w:cs="Times New Roman"/>
          <w:b/>
          <w:sz w:val="32"/>
          <w:szCs w:val="32"/>
        </w:rPr>
        <w:t>桂林市：</w:t>
      </w:r>
    </w:p>
    <w:p w14:paraId="3F2AC6AE">
      <w:pPr>
        <w:widowControl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 xml:space="preserve">韦柳屹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白天呈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伍胤豪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伍展睿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刘尚民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李梓滔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肖睿婕</w:t>
      </w:r>
    </w:p>
    <w:p w14:paraId="10F9B04A">
      <w:pPr>
        <w:widowControl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 xml:space="preserve">吴瑞鹏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张敬祥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周钰庭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秦乐添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黄子骞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黄思雅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廖佳怡</w:t>
      </w:r>
    </w:p>
    <w:p w14:paraId="478B0080">
      <w:pPr>
        <w:widowControl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 xml:space="preserve">戴博涵 </w:t>
      </w:r>
      <w:r>
        <w:rPr>
          <w:rFonts w:ascii="仿宋_GB2312" w:hAnsi="等线" w:eastAsia="仿宋_GB2312" w:cs="Times New Roman"/>
          <w:sz w:val="32"/>
          <w:szCs w:val="32"/>
        </w:rPr>
        <w:t xml:space="preserve"> </w:t>
      </w:r>
    </w:p>
    <w:p w14:paraId="0968756F"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A6664"/>
    <w:rsid w:val="78FA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2025-12-16T08:08:00Z</dcterms:created>
  <dc:creator>L</dc:creator>
  <cp:lastModifiedBy>L</cp:lastModifiedBy>
  <dcterms:modified xsi:type="dcterms:W3CDTF">2025-12-16T08:08:56Z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D2367A9BF7C14527B8BA728B6E8B2B0C_11</vt:lpwstr>
  </property>
  <property fmtid="{D5CDD505-2E9C-101B-9397-08002B2CF9AE}" pid="4" name="KSOTemplateDocerSaveRecord">
    <vt:lpwstr>eyJoZGlkIjoiNTYzZjE3YWI2NGE4OThkZjI3ZmFiZjVmMGJkYTQzMzUiLCJ1c2VySWQiOiI1NjI2NDk5NDcifQ==</vt:lpwstr>
  </property>
</Properties>
</file>